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__________202</w:t>
      </w:r>
      <w:r w:rsidR="008352D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 №_____</w:t>
      </w:r>
    </w:p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2A13EC" w:rsidRDefault="002A13EC" w:rsidP="002A13EC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2A13EC" w:rsidRDefault="002A13EC" w:rsidP="002A13E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A13EC" w:rsidRDefault="002A13EC" w:rsidP="002A13E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2A13EC" w:rsidRDefault="002A13EC" w:rsidP="002A13EC">
      <w:pPr>
        <w:pStyle w:val="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A13EC" w:rsidRDefault="002A13EC" w:rsidP="002A13EC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ПРИЗНАНИИ УТРАТИВШИМ СИЛУ РЕШЕНИЕ ДУМЫ ВИХОРЕВСКОГО МУНИЦИПАЛЬНОГО ОБРАЗОВАНИЯ ОТ 20 МАЯ 2019 ГОДА №82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ПРЕДОСТАВЛЕНИЯ</w:t>
      </w:r>
      <w:r w:rsidR="00123CF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ЭТИХ СВЕДЕНИЙ ОБЩЕРОССИЙСКИМ СРЕДСТВАМ МАС</w:t>
      </w:r>
      <w:r w:rsidR="00123CF8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ОВОЙ ИНФОРМАЦИИ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ДЛЯ ОПУБЛИКОВАНИЯ</w:t>
      </w:r>
      <w:r w:rsidR="00123CF8">
        <w:rPr>
          <w:rFonts w:ascii="Arial" w:hAnsi="Arial" w:cs="Arial"/>
          <w:b/>
          <w:sz w:val="32"/>
          <w:szCs w:val="32"/>
        </w:rPr>
        <w:t>»</w:t>
      </w: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F26312" w:rsidRPr="00F26312">
        <w:rPr>
          <w:rFonts w:ascii="Arial" w:hAnsi="Arial" w:cs="Arial"/>
        </w:rPr>
        <w:t xml:space="preserve"> </w:t>
      </w:r>
      <w:r w:rsidR="00F26312">
        <w:rPr>
          <w:rFonts w:ascii="Arial" w:hAnsi="Arial" w:cs="Arial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="00F2631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="00F26312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</w:t>
      </w:r>
      <w:r w:rsidR="00F2631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года №2</w:t>
      </w:r>
      <w:r w:rsidR="00F26312">
        <w:rPr>
          <w:rFonts w:ascii="Arial" w:hAnsi="Arial" w:cs="Arial"/>
        </w:rPr>
        <w:t>73</w:t>
      </w:r>
      <w:r>
        <w:rPr>
          <w:rFonts w:ascii="Arial" w:hAnsi="Arial" w:cs="Arial"/>
        </w:rPr>
        <w:t>-ФЗ «О</w:t>
      </w:r>
      <w:r w:rsidR="00F26312">
        <w:rPr>
          <w:rFonts w:ascii="Arial" w:hAnsi="Arial" w:cs="Arial"/>
        </w:rPr>
        <w:t xml:space="preserve"> противодействии коррупции</w:t>
      </w:r>
      <w:r>
        <w:rPr>
          <w:rFonts w:ascii="Arial" w:hAnsi="Arial" w:cs="Arial"/>
        </w:rPr>
        <w:t xml:space="preserve">», </w:t>
      </w:r>
      <w:r w:rsidR="00F26312">
        <w:rPr>
          <w:rFonts w:ascii="Arial" w:hAnsi="Arial" w:cs="Arial"/>
        </w:rPr>
        <w:t>Федеральным законом от 6 февраля 2023 года №12-ФЗ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464387">
        <w:rPr>
          <w:rFonts w:ascii="Arial" w:hAnsi="Arial" w:cs="Arial"/>
        </w:rPr>
        <w:t>» и отдельные законодательные акты Российской</w:t>
      </w:r>
      <w:proofErr w:type="gramEnd"/>
      <w:r w:rsidR="00464387">
        <w:rPr>
          <w:rFonts w:ascii="Arial" w:hAnsi="Arial" w:cs="Arial"/>
        </w:rPr>
        <w:t xml:space="preserve"> Федерации»</w:t>
      </w:r>
      <w:r>
        <w:rPr>
          <w:rFonts w:ascii="Arial" w:hAnsi="Arial" w:cs="Arial"/>
        </w:rPr>
        <w:t>, руководствуясь статьями 44, 48 Устава Вихоревского муниципального образования, Дума Вихоревского муниципального образования</w:t>
      </w: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464387">
        <w:rPr>
          <w:rFonts w:ascii="Arial" w:hAnsi="Arial" w:cs="Arial"/>
        </w:rPr>
        <w:t>Признать утратившим силу решение</w:t>
      </w:r>
      <w:r w:rsidR="00723E7A">
        <w:rPr>
          <w:rFonts w:ascii="Arial" w:hAnsi="Arial" w:cs="Arial"/>
        </w:rPr>
        <w:t xml:space="preserve"> Думы Вихоревского муниципального образования от 20 мая 2019 года №82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</w:t>
      </w:r>
      <w:r w:rsidR="00723E7A">
        <w:rPr>
          <w:rFonts w:ascii="Arial" w:hAnsi="Arial" w:cs="Arial"/>
        </w:rPr>
        <w:lastRenderedPageBreak/>
        <w:t>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предоставления этих сведений общероссийским средствам массовой информации</w:t>
      </w:r>
      <w:proofErr w:type="gramEnd"/>
      <w:r w:rsidR="00723E7A">
        <w:rPr>
          <w:rFonts w:ascii="Arial" w:hAnsi="Arial" w:cs="Arial"/>
        </w:rPr>
        <w:t xml:space="preserve"> для опубликования».</w:t>
      </w:r>
    </w:p>
    <w:p w:rsidR="002A13EC" w:rsidRDefault="002A13EC" w:rsidP="00601B7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дня его опубликования</w:t>
      </w:r>
      <w:r w:rsidR="00B16AF8">
        <w:rPr>
          <w:rFonts w:ascii="Arial" w:hAnsi="Arial" w:cs="Arial"/>
        </w:rPr>
        <w:t xml:space="preserve"> и распространяет свое действие на правоотношения</w:t>
      </w:r>
      <w:r w:rsidR="00601B7B">
        <w:rPr>
          <w:rFonts w:ascii="Arial" w:hAnsi="Arial" w:cs="Arial"/>
        </w:rPr>
        <w:t>, возникшие с 1 марта 2023 года</w:t>
      </w:r>
      <w:r w:rsidR="00F53304">
        <w:rPr>
          <w:rFonts w:ascii="Arial" w:hAnsi="Arial" w:cs="Arial"/>
        </w:rPr>
        <w:t>,</w:t>
      </w:r>
      <w:r w:rsidR="00601B7B" w:rsidRPr="00601B7B">
        <w:rPr>
          <w:rFonts w:ascii="Arial" w:hAnsi="Arial" w:cs="Arial"/>
        </w:rPr>
        <w:t xml:space="preserve"> </w:t>
      </w:r>
      <w:r w:rsidR="00601B7B">
        <w:rPr>
          <w:rFonts w:ascii="Arial" w:hAnsi="Arial" w:cs="Arial"/>
        </w:rPr>
        <w:t>подлежит размещению на официальном сайте Администрации Вихоревского городского поселения в информационно-телекоммуникационной сети «Интернет.</w:t>
      </w:r>
    </w:p>
    <w:p w:rsidR="00601B7B" w:rsidRDefault="00601B7B" w:rsidP="00601B7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13EC" w:rsidRDefault="002A13EC" w:rsidP="002A13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3EC" w:rsidRDefault="002A13EC" w:rsidP="002A13EC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</w:p>
    <w:p w:rsidR="002A13EC" w:rsidRDefault="002A13EC" w:rsidP="002A13EC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2A13EC" w:rsidRDefault="002A13EC" w:rsidP="002A13EC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2A13EC" w:rsidRDefault="002A13EC" w:rsidP="002A13EC">
      <w:pPr>
        <w:shd w:val="clear" w:color="auto" w:fill="FFFFFF"/>
        <w:tabs>
          <w:tab w:val="left" w:pos="494"/>
        </w:tabs>
        <w:spacing w:after="0" w:line="240" w:lineRule="auto"/>
        <w:ind w:right="-142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Глава Вихоревского</w:t>
      </w:r>
    </w:p>
    <w:p w:rsidR="002A13EC" w:rsidRDefault="002A13EC" w:rsidP="002A13EC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>
        <w:rPr>
          <w:rFonts w:eastAsia="SimSun" w:cs="Arial"/>
          <w:bCs/>
          <w:sz w:val="24"/>
          <w:szCs w:val="24"/>
          <w:lang w:eastAsia="zh-CN"/>
        </w:rPr>
        <w:tab/>
        <w:t xml:space="preserve">    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2A13EC" w:rsidRDefault="002A13EC" w:rsidP="002A13E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13EC" w:rsidRDefault="002A13EC" w:rsidP="002A13E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518A" w:rsidRPr="00D275B9" w:rsidRDefault="0050518A" w:rsidP="00505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75B9">
        <w:rPr>
          <w:rFonts w:ascii="Arial" w:hAnsi="Arial" w:cs="Arial"/>
          <w:b/>
          <w:sz w:val="24"/>
          <w:szCs w:val="24"/>
          <w:u w:val="single"/>
        </w:rPr>
        <w:lastRenderedPageBreak/>
        <w:t>ПОЯСНИТЕЛЬНАЯ ЗАПИСКА</w:t>
      </w:r>
    </w:p>
    <w:p w:rsidR="0050518A" w:rsidRPr="00D275B9" w:rsidRDefault="0050518A" w:rsidP="00505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275B9">
        <w:rPr>
          <w:rFonts w:ascii="Arial" w:hAnsi="Arial" w:cs="Arial"/>
          <w:sz w:val="24"/>
          <w:szCs w:val="24"/>
        </w:rPr>
        <w:t>к проекту решения Думы Вихоревского муниципального образования «</w:t>
      </w:r>
      <w:r w:rsidR="00667276" w:rsidRPr="00D275B9">
        <w:rPr>
          <w:rFonts w:ascii="Arial" w:hAnsi="Arial" w:cs="Arial"/>
          <w:sz w:val="24"/>
          <w:szCs w:val="24"/>
        </w:rPr>
        <w:t>О признании утратившим силу решение Думы Вихоревского муниципального образования от 20 мая 2019 года №82 «</w:t>
      </w:r>
      <w:r w:rsidRPr="00D275B9">
        <w:rPr>
          <w:rFonts w:ascii="Arial" w:hAnsi="Arial" w:cs="Arial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</w:t>
      </w:r>
      <w:proofErr w:type="gramEnd"/>
      <w:r w:rsidRPr="00D275B9">
        <w:rPr>
          <w:rFonts w:ascii="Arial" w:hAnsi="Arial" w:cs="Arial"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опубликования»</w:t>
      </w:r>
      <w:r w:rsidR="00667276" w:rsidRPr="00D275B9">
        <w:rPr>
          <w:rFonts w:ascii="Arial" w:hAnsi="Arial" w:cs="Arial"/>
          <w:sz w:val="24"/>
          <w:szCs w:val="24"/>
        </w:rPr>
        <w:t>»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275B9">
        <w:rPr>
          <w:rFonts w:ascii="Arial" w:hAnsi="Arial" w:cs="Arial"/>
          <w:i/>
          <w:sz w:val="24"/>
          <w:szCs w:val="24"/>
          <w:u w:val="single"/>
        </w:rPr>
        <w:t>1. Субъект правотворческой инициативы</w:t>
      </w:r>
    </w:p>
    <w:p w:rsidR="0050518A" w:rsidRPr="00D275B9" w:rsidRDefault="0050518A" w:rsidP="006672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275B9">
        <w:rPr>
          <w:rFonts w:ascii="Arial" w:hAnsi="Arial" w:cs="Arial"/>
          <w:sz w:val="24"/>
          <w:szCs w:val="24"/>
        </w:rPr>
        <w:t xml:space="preserve">Проект решения Думы Вихоревского муниципального образования </w:t>
      </w:r>
      <w:r w:rsidR="00667276" w:rsidRPr="00D275B9">
        <w:rPr>
          <w:rFonts w:ascii="Arial" w:hAnsi="Arial" w:cs="Arial"/>
          <w:sz w:val="24"/>
          <w:szCs w:val="24"/>
        </w:rPr>
        <w:t>«О признании утратившим силу решение Думы Вихоревского муниципального образования от 20 мая 2019 года №82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поселения, а также предоставления</w:t>
      </w:r>
      <w:proofErr w:type="gramEnd"/>
      <w:r w:rsidR="00667276" w:rsidRPr="00D275B9">
        <w:rPr>
          <w:rFonts w:ascii="Arial" w:hAnsi="Arial" w:cs="Arial"/>
          <w:sz w:val="24"/>
          <w:szCs w:val="24"/>
        </w:rPr>
        <w:t xml:space="preserve"> этих сведений общероссийским средствам массовой информации для опубликования»»</w:t>
      </w:r>
      <w:r w:rsidRPr="00D275B9">
        <w:rPr>
          <w:rFonts w:ascii="Arial" w:hAnsi="Arial" w:cs="Arial"/>
          <w:sz w:val="24"/>
          <w:szCs w:val="24"/>
        </w:rPr>
        <w:t xml:space="preserve"> (далее – проект) подготовлен Думой Вихоревского МО.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275B9">
        <w:rPr>
          <w:rFonts w:ascii="Arial" w:hAnsi="Arial" w:cs="Arial"/>
          <w:i/>
          <w:sz w:val="24"/>
          <w:szCs w:val="24"/>
          <w:u w:val="single"/>
        </w:rPr>
        <w:t>2. Правовое основание принятия решения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 xml:space="preserve">Правовой основой для разработки проекта являются </w:t>
      </w:r>
      <w:r w:rsidR="00D275B9" w:rsidRPr="00D275B9">
        <w:rPr>
          <w:rFonts w:ascii="Arial" w:hAnsi="Arial" w:cs="Arial"/>
          <w:sz w:val="24"/>
          <w:szCs w:val="24"/>
        </w:rPr>
        <w:t>Федеральны</w:t>
      </w:r>
      <w:r w:rsidR="00604410">
        <w:rPr>
          <w:rFonts w:ascii="Arial" w:hAnsi="Arial" w:cs="Arial"/>
          <w:sz w:val="24"/>
          <w:szCs w:val="24"/>
        </w:rPr>
        <w:t>й</w:t>
      </w:r>
      <w:r w:rsidR="00D275B9" w:rsidRPr="00D275B9">
        <w:rPr>
          <w:rFonts w:ascii="Arial" w:hAnsi="Arial" w:cs="Arial"/>
          <w:sz w:val="24"/>
          <w:szCs w:val="24"/>
        </w:rPr>
        <w:t xml:space="preserve"> закон</w:t>
      </w:r>
      <w:r w:rsidR="00604410">
        <w:rPr>
          <w:rFonts w:ascii="Arial" w:hAnsi="Arial" w:cs="Arial"/>
          <w:sz w:val="24"/>
          <w:szCs w:val="24"/>
        </w:rPr>
        <w:t xml:space="preserve"> от 06.02.</w:t>
      </w:r>
      <w:r w:rsidR="00D275B9" w:rsidRPr="00D275B9">
        <w:rPr>
          <w:rFonts w:ascii="Arial" w:hAnsi="Arial" w:cs="Arial"/>
          <w:sz w:val="24"/>
          <w:szCs w:val="24"/>
        </w:rPr>
        <w:t>2023 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604410">
        <w:rPr>
          <w:rFonts w:ascii="Arial" w:hAnsi="Arial" w:cs="Arial"/>
          <w:sz w:val="24"/>
          <w:szCs w:val="24"/>
        </w:rPr>
        <w:t>, статья 40</w:t>
      </w:r>
      <w:r w:rsidRPr="00D275B9">
        <w:rPr>
          <w:rFonts w:ascii="Arial" w:hAnsi="Arial" w:cs="Arial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ст.12.1 </w:t>
      </w:r>
      <w:r w:rsidRPr="00D275B9">
        <w:rPr>
          <w:rFonts w:ascii="Arial" w:hAnsi="Arial" w:cs="Arial"/>
          <w:bCs/>
          <w:sz w:val="24"/>
          <w:szCs w:val="24"/>
        </w:rPr>
        <w:t xml:space="preserve">Федерального </w:t>
      </w:r>
      <w:hyperlink r:id="rId5" w:history="1">
        <w:proofErr w:type="gramStart"/>
        <w:r w:rsidRPr="00D275B9">
          <w:rPr>
            <w:rFonts w:ascii="Arial" w:hAnsi="Arial" w:cs="Arial"/>
            <w:bCs/>
            <w:sz w:val="24"/>
            <w:szCs w:val="24"/>
          </w:rPr>
          <w:t>закон</w:t>
        </w:r>
        <w:proofErr w:type="gramEnd"/>
      </w:hyperlink>
      <w:r w:rsidRPr="00D275B9">
        <w:rPr>
          <w:rFonts w:ascii="Arial" w:hAnsi="Arial" w:cs="Arial"/>
          <w:sz w:val="24"/>
          <w:szCs w:val="24"/>
        </w:rPr>
        <w:t>а</w:t>
      </w:r>
      <w:r w:rsidRPr="00D275B9">
        <w:rPr>
          <w:rFonts w:ascii="Arial" w:hAnsi="Arial" w:cs="Arial"/>
          <w:bCs/>
          <w:sz w:val="24"/>
          <w:szCs w:val="24"/>
        </w:rPr>
        <w:t xml:space="preserve"> от 25</w:t>
      </w:r>
      <w:r w:rsidR="00604410">
        <w:rPr>
          <w:rFonts w:ascii="Arial" w:hAnsi="Arial" w:cs="Arial"/>
          <w:bCs/>
          <w:sz w:val="24"/>
          <w:szCs w:val="24"/>
        </w:rPr>
        <w:t xml:space="preserve">.12.2008 года </w:t>
      </w:r>
      <w:r w:rsidRPr="00D275B9">
        <w:rPr>
          <w:rFonts w:ascii="Arial" w:hAnsi="Arial" w:cs="Arial"/>
          <w:bCs/>
          <w:sz w:val="24"/>
          <w:szCs w:val="24"/>
        </w:rPr>
        <w:t xml:space="preserve">№273-ФЗ «О противодействии коррупции», Федеральный </w:t>
      </w:r>
      <w:hyperlink r:id="rId6" w:history="1">
        <w:r w:rsidRPr="00D275B9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D275B9">
        <w:rPr>
          <w:rFonts w:ascii="Arial" w:hAnsi="Arial" w:cs="Arial"/>
          <w:bCs/>
          <w:sz w:val="24"/>
          <w:szCs w:val="24"/>
        </w:rPr>
        <w:t xml:space="preserve"> от </w:t>
      </w:r>
      <w:r w:rsidR="00604410">
        <w:rPr>
          <w:rFonts w:ascii="Arial" w:hAnsi="Arial" w:cs="Arial"/>
          <w:bCs/>
          <w:sz w:val="24"/>
          <w:szCs w:val="24"/>
        </w:rPr>
        <w:t>03.12.</w:t>
      </w:r>
      <w:r w:rsidRPr="00D275B9">
        <w:rPr>
          <w:rFonts w:ascii="Arial" w:hAnsi="Arial" w:cs="Arial"/>
          <w:bCs/>
          <w:sz w:val="24"/>
          <w:szCs w:val="24"/>
        </w:rPr>
        <w:t xml:space="preserve">2012 года №230-ФЗ «О </w:t>
      </w:r>
      <w:proofErr w:type="gramStart"/>
      <w:r w:rsidRPr="00D275B9">
        <w:rPr>
          <w:rFonts w:ascii="Arial" w:hAnsi="Arial" w:cs="Arial"/>
          <w:bCs/>
          <w:sz w:val="24"/>
          <w:szCs w:val="24"/>
        </w:rPr>
        <w:t>контроле за</w:t>
      </w:r>
      <w:proofErr w:type="gramEnd"/>
      <w:r w:rsidRPr="00D275B9">
        <w:rPr>
          <w:rFonts w:ascii="Arial" w:hAnsi="Arial" w:cs="Arial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  <w:r w:rsidRPr="00D275B9">
        <w:rPr>
          <w:rFonts w:ascii="Arial" w:hAnsi="Arial" w:cs="Arial"/>
          <w:sz w:val="24"/>
          <w:szCs w:val="24"/>
        </w:rPr>
        <w:t>Устав Вихоревского муниципального образования.</w:t>
      </w:r>
    </w:p>
    <w:p w:rsidR="0050518A" w:rsidRPr="00D275B9" w:rsidRDefault="0050518A" w:rsidP="0050518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275B9">
        <w:rPr>
          <w:rFonts w:ascii="Arial" w:hAnsi="Arial" w:cs="Arial"/>
          <w:sz w:val="24"/>
          <w:szCs w:val="24"/>
        </w:rPr>
        <w:t xml:space="preserve">Предмет правового регулирования рассматриваемого проекта направлен на </w:t>
      </w:r>
      <w:r w:rsidR="00604410">
        <w:rPr>
          <w:rFonts w:ascii="Arial" w:hAnsi="Arial" w:cs="Arial"/>
          <w:sz w:val="24"/>
          <w:szCs w:val="24"/>
        </w:rPr>
        <w:t xml:space="preserve">исключении из системы правовых норм </w:t>
      </w:r>
      <w:r w:rsidR="00493334">
        <w:rPr>
          <w:rFonts w:ascii="Arial" w:hAnsi="Arial" w:cs="Arial"/>
          <w:sz w:val="24"/>
          <w:szCs w:val="24"/>
        </w:rPr>
        <w:t xml:space="preserve">акт, устанавливающий </w:t>
      </w:r>
      <w:r w:rsidRPr="00D275B9">
        <w:rPr>
          <w:rFonts w:ascii="Arial" w:hAnsi="Arial" w:cs="Arial"/>
          <w:sz w:val="24"/>
          <w:szCs w:val="24"/>
        </w:rPr>
        <w:t>обязанност</w:t>
      </w:r>
      <w:r w:rsidR="00604410">
        <w:rPr>
          <w:rFonts w:ascii="Arial" w:hAnsi="Arial" w:cs="Arial"/>
          <w:sz w:val="24"/>
          <w:szCs w:val="24"/>
        </w:rPr>
        <w:t>ь</w:t>
      </w:r>
      <w:r w:rsidRPr="00D275B9"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 по размещению предоставленных сведений о доходах, расходах, об имуществе и обязательствах имущественного характера депутат</w:t>
      </w:r>
      <w:r w:rsidR="00493334">
        <w:rPr>
          <w:rFonts w:ascii="Arial" w:hAnsi="Arial" w:cs="Arial"/>
          <w:sz w:val="24"/>
          <w:szCs w:val="24"/>
        </w:rPr>
        <w:t>ов</w:t>
      </w:r>
      <w:r w:rsidRPr="00D275B9"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образования, </w:t>
      </w:r>
      <w:r w:rsidR="00493334">
        <w:rPr>
          <w:rFonts w:ascii="Arial" w:hAnsi="Arial" w:cs="Arial"/>
          <w:sz w:val="24"/>
          <w:szCs w:val="24"/>
        </w:rPr>
        <w:t>их</w:t>
      </w:r>
      <w:r w:rsidRPr="00D275B9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 в информационно-телекоммуникационной сети «Интернет» на официальном сайте Администрации Вихоревского городского поселения и общероссийским </w:t>
      </w:r>
      <w:r w:rsidR="00493334">
        <w:rPr>
          <w:rFonts w:ascii="Arial" w:hAnsi="Arial" w:cs="Arial"/>
          <w:sz w:val="24"/>
          <w:szCs w:val="24"/>
        </w:rPr>
        <w:t>СМИ</w:t>
      </w:r>
      <w:r w:rsidRPr="00D275B9">
        <w:rPr>
          <w:rFonts w:ascii="Arial" w:hAnsi="Arial" w:cs="Arial"/>
          <w:sz w:val="24"/>
          <w:szCs w:val="24"/>
        </w:rPr>
        <w:t xml:space="preserve"> для опуб</w:t>
      </w:r>
      <w:r w:rsidR="00501AF2">
        <w:rPr>
          <w:rFonts w:ascii="Arial" w:hAnsi="Arial" w:cs="Arial"/>
          <w:sz w:val="24"/>
          <w:szCs w:val="24"/>
        </w:rPr>
        <w:t>ликования, по</w:t>
      </w:r>
      <w:proofErr w:type="gramEnd"/>
      <w:r w:rsidR="00501AF2">
        <w:rPr>
          <w:rFonts w:ascii="Arial" w:hAnsi="Arial" w:cs="Arial"/>
          <w:sz w:val="24"/>
          <w:szCs w:val="24"/>
        </w:rPr>
        <w:t xml:space="preserve"> причине изменений, содержащихся в федеральном законодательств</w:t>
      </w:r>
      <w:r w:rsidR="00D90DE3">
        <w:rPr>
          <w:rFonts w:ascii="Arial" w:hAnsi="Arial" w:cs="Arial"/>
          <w:sz w:val="24"/>
          <w:szCs w:val="24"/>
        </w:rPr>
        <w:t>е</w:t>
      </w:r>
      <w:r w:rsidR="00501AF2">
        <w:rPr>
          <w:rFonts w:ascii="Arial" w:hAnsi="Arial" w:cs="Arial"/>
          <w:sz w:val="24"/>
          <w:szCs w:val="24"/>
        </w:rPr>
        <w:t xml:space="preserve"> по противодействию коррупции.</w:t>
      </w:r>
      <w:r w:rsidRPr="00D275B9">
        <w:rPr>
          <w:rFonts w:ascii="Arial" w:hAnsi="Arial" w:cs="Arial"/>
          <w:sz w:val="24"/>
          <w:szCs w:val="24"/>
        </w:rPr>
        <w:t xml:space="preserve"> </w:t>
      </w:r>
    </w:p>
    <w:p w:rsidR="0050518A" w:rsidRPr="00D275B9" w:rsidRDefault="0050518A" w:rsidP="0050518A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>Форма и текст рассматриваемого проекта отвечают основным правилам юридической техники.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i/>
          <w:sz w:val="24"/>
          <w:szCs w:val="24"/>
          <w:u w:val="single"/>
        </w:rPr>
        <w:t>3. Обоснование необходимости принятия проекта, его цели и основные положения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  <w:r w:rsidRPr="00D275B9">
        <w:rPr>
          <w:rFonts w:ascii="Arial" w:hAnsi="Arial" w:cs="Arial"/>
          <w:sz w:val="24"/>
          <w:szCs w:val="24"/>
        </w:rPr>
        <w:t>Принятие данного проекта обусловлено необходимостью</w:t>
      </w:r>
      <w:r w:rsidRPr="00D275B9">
        <w:rPr>
          <w:rFonts w:ascii="Arial" w:hAnsi="Arial" w:cs="Arial"/>
          <w:bCs/>
          <w:sz w:val="24"/>
          <w:szCs w:val="24"/>
        </w:rPr>
        <w:t xml:space="preserve"> </w:t>
      </w:r>
      <w:r w:rsidR="00501AF2">
        <w:rPr>
          <w:rFonts w:ascii="Arial" w:hAnsi="Arial" w:cs="Arial"/>
          <w:bCs/>
          <w:sz w:val="24"/>
          <w:szCs w:val="24"/>
        </w:rPr>
        <w:t xml:space="preserve">упразднить ранее </w:t>
      </w:r>
      <w:r w:rsidRPr="00D275B9">
        <w:rPr>
          <w:rFonts w:ascii="Arial" w:hAnsi="Arial" w:cs="Arial"/>
          <w:bCs/>
          <w:sz w:val="24"/>
          <w:szCs w:val="24"/>
        </w:rPr>
        <w:t>установлен</w:t>
      </w:r>
      <w:r w:rsidR="00501AF2">
        <w:rPr>
          <w:rFonts w:ascii="Arial" w:hAnsi="Arial" w:cs="Arial"/>
          <w:bCs/>
          <w:sz w:val="24"/>
          <w:szCs w:val="24"/>
        </w:rPr>
        <w:t>ный</w:t>
      </w:r>
      <w:r w:rsidRPr="00D275B9">
        <w:rPr>
          <w:rFonts w:ascii="Arial" w:hAnsi="Arial" w:cs="Arial"/>
          <w:bCs/>
          <w:sz w:val="24"/>
          <w:szCs w:val="24"/>
        </w:rPr>
        <w:t xml:space="preserve"> </w:t>
      </w:r>
      <w:r w:rsidRPr="00D275B9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поряд</w:t>
      </w:r>
      <w:r w:rsidR="00501AF2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ок</w:t>
      </w:r>
      <w:r w:rsidRPr="00D275B9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и переч</w:t>
      </w:r>
      <w:r w:rsidR="00501AF2">
        <w:rPr>
          <w:rFonts w:ascii="Arial" w:eastAsia="Arial" w:hAnsi="Arial" w:cs="Arial"/>
          <w:kern w:val="1"/>
          <w:sz w:val="24"/>
          <w:szCs w:val="24"/>
          <w:lang w:eastAsia="hi-IN" w:bidi="hi-IN"/>
        </w:rPr>
        <w:t>ень</w:t>
      </w:r>
      <w:r w:rsidRPr="00D275B9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сведений, подлежащих </w:t>
      </w:r>
      <w:r w:rsidRPr="00D275B9">
        <w:rPr>
          <w:rFonts w:ascii="Arial" w:hAnsi="Arial" w:cs="Arial"/>
          <w:sz w:val="24"/>
          <w:szCs w:val="24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и </w:t>
      </w:r>
      <w:r w:rsidR="007A7A49">
        <w:rPr>
          <w:rFonts w:ascii="Arial" w:hAnsi="Arial" w:cs="Arial"/>
          <w:sz w:val="24"/>
          <w:szCs w:val="24"/>
        </w:rPr>
        <w:t xml:space="preserve">СМИ </w:t>
      </w:r>
      <w:r w:rsidRPr="00D275B9">
        <w:rPr>
          <w:rFonts w:ascii="Arial" w:hAnsi="Arial" w:cs="Arial"/>
          <w:sz w:val="24"/>
          <w:szCs w:val="24"/>
        </w:rPr>
        <w:t>для опубликования</w:t>
      </w:r>
      <w:r w:rsidRPr="00D275B9">
        <w:rPr>
          <w:rFonts w:ascii="Arial" w:eastAsia="Arial" w:hAnsi="Arial" w:cs="Arial"/>
          <w:kern w:val="1"/>
          <w:sz w:val="24"/>
          <w:szCs w:val="24"/>
          <w:lang w:eastAsia="hi-IN" w:bidi="hi-IN"/>
        </w:rPr>
        <w:t>.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275B9">
        <w:rPr>
          <w:rFonts w:ascii="Arial" w:hAnsi="Arial" w:cs="Arial"/>
          <w:i/>
          <w:sz w:val="24"/>
          <w:szCs w:val="24"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>Принятие данного проекта не влечет изменение, дополнение или отмену иных муниципальных правовых актов.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i/>
          <w:sz w:val="24"/>
          <w:szCs w:val="24"/>
          <w:u w:val="single"/>
        </w:rPr>
        <w:t>5. Финансово-экономическое обоснование проекта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>Принятие проек</w:t>
      </w:r>
      <w:r w:rsidR="00D90DE3">
        <w:rPr>
          <w:rFonts w:ascii="Arial" w:hAnsi="Arial" w:cs="Arial"/>
          <w:sz w:val="24"/>
          <w:szCs w:val="24"/>
        </w:rPr>
        <w:t xml:space="preserve">та не повлечет расходов </w:t>
      </w:r>
      <w:r w:rsidRPr="00D275B9">
        <w:rPr>
          <w:rFonts w:ascii="Arial" w:hAnsi="Arial" w:cs="Arial"/>
          <w:sz w:val="24"/>
          <w:szCs w:val="24"/>
        </w:rPr>
        <w:t>средств из местного бюджета.</w:t>
      </w:r>
    </w:p>
    <w:p w:rsidR="0050518A" w:rsidRPr="00D275B9" w:rsidRDefault="0050518A" w:rsidP="00505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18A" w:rsidRPr="00D275B9" w:rsidRDefault="0050518A" w:rsidP="00505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>Консультант по правовым вопросам</w:t>
      </w:r>
    </w:p>
    <w:p w:rsidR="0050518A" w:rsidRPr="00D275B9" w:rsidRDefault="0050518A" w:rsidP="00505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5B9">
        <w:rPr>
          <w:rFonts w:ascii="Arial" w:hAnsi="Arial" w:cs="Arial"/>
          <w:sz w:val="24"/>
          <w:szCs w:val="24"/>
        </w:rPr>
        <w:t>аппарата Думы Вихоревского МО</w:t>
      </w:r>
      <w:r w:rsidRPr="00D275B9">
        <w:rPr>
          <w:rFonts w:ascii="Arial" w:hAnsi="Arial" w:cs="Arial"/>
          <w:sz w:val="24"/>
          <w:szCs w:val="24"/>
        </w:rPr>
        <w:tab/>
      </w:r>
      <w:r w:rsidRPr="00D275B9">
        <w:rPr>
          <w:rFonts w:ascii="Arial" w:hAnsi="Arial" w:cs="Arial"/>
          <w:sz w:val="24"/>
          <w:szCs w:val="24"/>
        </w:rPr>
        <w:tab/>
      </w:r>
      <w:r w:rsidRPr="00D275B9">
        <w:rPr>
          <w:rFonts w:ascii="Arial" w:hAnsi="Arial" w:cs="Arial"/>
          <w:sz w:val="24"/>
          <w:szCs w:val="24"/>
        </w:rPr>
        <w:tab/>
      </w:r>
      <w:r w:rsidRPr="00D275B9">
        <w:rPr>
          <w:rFonts w:ascii="Arial" w:hAnsi="Arial" w:cs="Arial"/>
          <w:sz w:val="24"/>
          <w:szCs w:val="24"/>
        </w:rPr>
        <w:tab/>
      </w:r>
      <w:r w:rsidRPr="00D275B9">
        <w:rPr>
          <w:rFonts w:ascii="Arial" w:hAnsi="Arial" w:cs="Arial"/>
          <w:sz w:val="24"/>
          <w:szCs w:val="24"/>
        </w:rPr>
        <w:tab/>
      </w:r>
      <w:r w:rsidRPr="00D275B9">
        <w:rPr>
          <w:rFonts w:ascii="Arial" w:hAnsi="Arial" w:cs="Arial"/>
          <w:sz w:val="24"/>
          <w:szCs w:val="24"/>
        </w:rPr>
        <w:tab/>
        <w:t>Е. В. Кудаева</w:t>
      </w:r>
    </w:p>
    <w:p w:rsidR="0050518A" w:rsidRPr="00D275B9" w:rsidRDefault="0050518A" w:rsidP="005051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EB0" w:rsidRPr="00D275B9" w:rsidRDefault="000C2EB0" w:rsidP="005051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2EB0" w:rsidRPr="00D275B9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EC"/>
    <w:rsid w:val="000C2EB0"/>
    <w:rsid w:val="00123CF8"/>
    <w:rsid w:val="00132894"/>
    <w:rsid w:val="002A13EC"/>
    <w:rsid w:val="0036394F"/>
    <w:rsid w:val="00464387"/>
    <w:rsid w:val="00493334"/>
    <w:rsid w:val="00501AF2"/>
    <w:rsid w:val="0050518A"/>
    <w:rsid w:val="005F1B0D"/>
    <w:rsid w:val="00601B7B"/>
    <w:rsid w:val="00604410"/>
    <w:rsid w:val="00667276"/>
    <w:rsid w:val="006B1A0E"/>
    <w:rsid w:val="00723E7A"/>
    <w:rsid w:val="007A7607"/>
    <w:rsid w:val="007A7A49"/>
    <w:rsid w:val="008352D2"/>
    <w:rsid w:val="00930347"/>
    <w:rsid w:val="009971CD"/>
    <w:rsid w:val="009A789D"/>
    <w:rsid w:val="009D305A"/>
    <w:rsid w:val="00B16AF8"/>
    <w:rsid w:val="00D275B9"/>
    <w:rsid w:val="00D37FF7"/>
    <w:rsid w:val="00D90DE3"/>
    <w:rsid w:val="00F26312"/>
    <w:rsid w:val="00F5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3E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396B3225C6510E7FD558A4512EE7700BEEDE4E5971EB55ECAA512FCS374E" TargetMode="External"/><Relationship Id="rId5" Type="http://schemas.openxmlformats.org/officeDocument/2006/relationships/hyperlink" Target="consultantplus://offline/ref=E0A396B3225C6510E7FD558A4512EE7703B6E5E2E49A1EB55ECAA512FC34A4728CC653FD4ES17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dcterms:created xsi:type="dcterms:W3CDTF">2023-03-22T07:12:00Z</dcterms:created>
  <dcterms:modified xsi:type="dcterms:W3CDTF">2023-03-24T08:49:00Z</dcterms:modified>
</cp:coreProperties>
</file>